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504F58">
      <w:bookmarkStart w:id="0" w:name="_GoBack"/>
      <w:bookmarkEnd w:id="0"/>
      <w:r>
        <w:rPr>
          <w:noProof/>
          <w:lang w:val="es-AR" w:eastAsia="es-AR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37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E05CE0" w:rsidRPr="00535962" w:rsidRDefault="00E05CE0" w:rsidP="00E05CE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05CE0" w:rsidRPr="00535962" w:rsidRDefault="00E05CE0" w:rsidP="00E05CE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56.05pt;margin-top:-48.6pt;width:127.2pt;height:55.2pt;z-index:25170432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">
                <v:rect id="Rectangle 36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37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E05CE0" w:rsidRPr="00535962" w:rsidRDefault="00E05CE0" w:rsidP="00E05CE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39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E05CE0" w:rsidRPr="00535962" w:rsidRDefault="00E05CE0" w:rsidP="00E05CE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-272415</wp:posOffset>
                </wp:positionV>
                <wp:extent cx="1028700" cy="1014730"/>
                <wp:effectExtent l="0" t="3810" r="0" b="6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AR" w:eastAsia="es-AR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3pt;margin-top:-21.45pt;width:81pt;height:7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w0uQ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AR" w:eastAsia="es-AR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1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5CE0" w:rsidRPr="007B4171" w:rsidRDefault="00E05CE0" w:rsidP="00E05CE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margin-left:-25.2pt;margin-top:-45.6pt;width:74.65pt;height:24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" filled="f" stroked="f">
                <v:textbox inset="0,0,0,0">
                  <w:txbxContent>
                    <w:p w:rsidR="00E05CE0" w:rsidRPr="007B4171" w:rsidRDefault="00E05CE0" w:rsidP="00E05CE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  <w:r w:rsidR="00E05CE0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504F58" w:rsidP="00535962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FF6A5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3.9pt;margin-top:.8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" filled="f" stroked="f">
                <v:textbox>
                  <w:txbxContent>
                    <w:p w:rsidR="0026335F" w:rsidRPr="0026335F" w:rsidRDefault="00FF6A5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AR" w:eastAsia="es-A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FF6A5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BA132B">
                                  <w:rPr>
                                    <w:rStyle w:val="Style6"/>
                                  </w:rPr>
                                  <w:t xml:space="preserve">                                       Ministerio de Educación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02.95pt;margin-top:15.5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Uf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" stroked="f">
                <v:textbox>
                  <w:txbxContent>
                    <w:p w:rsidR="002E1412" w:rsidRPr="002E1412" w:rsidRDefault="00FF6A5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BA132B">
                            <w:rPr>
                              <w:rStyle w:val="Style6"/>
                            </w:rPr>
                            <w:t xml:space="preserve">                                       Ministerio de Educación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504F58" w:rsidP="00535962">
      <w:r>
        <w:rPr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F149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F149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F149D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115198"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7.7pt;margin-top:2.8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yW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F149D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F149D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115198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F149D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115198"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AR" w:eastAsia="es-A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23545D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presentación de oferta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48.15pt;margin-top:20.85pt;width:153.2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" stroked="f">
                <v:textbox>
                  <w:txbxContent>
                    <w:p w:rsidR="00F7443C" w:rsidRPr="00626D0C" w:rsidRDefault="0023545D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presentación de oferta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0351EB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adendas realizadas a los mismos: </w:t>
      </w:r>
    </w:p>
    <w:p w:rsidR="0023545D" w:rsidRPr="0023545D" w:rsidRDefault="0023545D" w:rsidP="000351EB">
      <w:pPr>
        <w:spacing w:before="240" w:after="0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 w:rsidR="000351EB"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 w:rsidR="00393EFC">
        <w:rPr>
          <w:sz w:val="22"/>
          <w:szCs w:val="22"/>
        </w:rPr>
        <w:t>__________________________________________________________</w:t>
      </w:r>
      <w:r w:rsidR="00E05CE0">
        <w:rPr>
          <w:sz w:val="22"/>
          <w:szCs w:val="22"/>
        </w:rPr>
        <w:t>______</w:t>
      </w:r>
      <w:r w:rsidR="00393EFC">
        <w:rPr>
          <w:sz w:val="22"/>
          <w:szCs w:val="22"/>
        </w:rPr>
        <w:t>____</w:t>
      </w:r>
      <w:r w:rsidR="00E05CE0">
        <w:rPr>
          <w:sz w:val="22"/>
          <w:szCs w:val="22"/>
        </w:rPr>
        <w:t>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0351EB" w:rsidRDefault="0023545D" w:rsidP="000351EB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 w:rsidR="00E05CE0"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 w:rsidR="00E05CE0">
        <w:rPr>
          <w:rFonts w:eastAsia="Calibri"/>
          <w:sz w:val="22"/>
          <w:szCs w:val="22"/>
        </w:rPr>
        <w:t xml:space="preserve">, o ejecutar los </w:t>
      </w:r>
      <w:r w:rsidR="000351EB">
        <w:rPr>
          <w:rFonts w:eastAsia="Calibri"/>
          <w:sz w:val="22"/>
          <w:szCs w:val="22"/>
        </w:rPr>
        <w:t>siguientes servicios u Obras:</w:t>
      </w:r>
    </w:p>
    <w:p w:rsidR="0023545D" w:rsidRPr="000351EB" w:rsidRDefault="0023545D" w:rsidP="000351EB">
      <w:pPr>
        <w:spacing w:after="0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 w:rsidR="000351EB"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="00393EFC" w:rsidRPr="000351EB">
        <w:rPr>
          <w:sz w:val="22"/>
          <w:szCs w:val="22"/>
        </w:rPr>
        <w:t>_____________</w:t>
      </w:r>
      <w:r w:rsidR="00E05CE0" w:rsidRPr="000351EB">
        <w:rPr>
          <w:sz w:val="22"/>
          <w:szCs w:val="22"/>
        </w:rPr>
        <w:t>_</w:t>
      </w:r>
      <w:r w:rsidR="00393EFC" w:rsidRPr="000351EB">
        <w:rPr>
          <w:sz w:val="22"/>
          <w:szCs w:val="22"/>
        </w:rPr>
        <w:t>__________</w:t>
      </w:r>
      <w:r w:rsidR="00E05CE0" w:rsidRPr="000351EB">
        <w:rPr>
          <w:sz w:val="22"/>
          <w:szCs w:val="22"/>
        </w:rPr>
        <w:t>__</w:t>
      </w:r>
      <w:r w:rsidR="00393EFC" w:rsidRPr="000351EB">
        <w:rPr>
          <w:sz w:val="22"/>
          <w:szCs w:val="22"/>
        </w:rPr>
        <w:t>______________________________________________</w:t>
      </w:r>
      <w:r w:rsidR="00E05CE0" w:rsidRPr="000351EB">
        <w:rPr>
          <w:sz w:val="22"/>
          <w:szCs w:val="22"/>
        </w:rPr>
        <w:t>___________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Nuestra oferta se mantendrá vigente por un período de (………….) días, contado a partir de la fecha límite fijada para la presentación de ofertas, de conformidad con los Pliegos de Condiciones de </w:t>
      </w:r>
      <w:smartTag w:uri="urn:schemas-microsoft-com:office:smarttags" w:element="PersonName">
        <w:smartTagPr>
          <w:attr w:name="ProductID" w:val="la Licitaci￳n. Esta"/>
        </w:smartTagPr>
        <w:r w:rsidRPr="0023545D">
          <w:rPr>
            <w:rFonts w:eastAsia="Calibri"/>
            <w:sz w:val="22"/>
            <w:szCs w:val="22"/>
          </w:rPr>
          <w:t>la Licitación. Esta</w:t>
        </w:r>
      </w:smartTag>
      <w:r w:rsidRPr="0023545D">
        <w:rPr>
          <w:rFonts w:eastAsia="Calibri"/>
          <w:sz w:val="22"/>
          <w:szCs w:val="22"/>
        </w:rPr>
        <w:t xml:space="preserve"> oferta nos obliga y podrá ser aceptada en cualquier momento hasta antes del término de dicho período</w:t>
      </w:r>
      <w:r w:rsidR="00393EFC">
        <w:rPr>
          <w:sz w:val="22"/>
          <w:szCs w:val="22"/>
        </w:rPr>
        <w:t>.</w:t>
      </w:r>
      <w:r w:rsidRPr="0023545D">
        <w:rPr>
          <w:rFonts w:eastAsia="Calibri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Si nuestra oferta es aceptada, nos comprometemos a obtener una garantía de cumplimiento del Contrato, de conformidad con los Pliegos de Condiciones de </w:t>
      </w:r>
      <w:smartTag w:uri="urn:schemas-microsoft-com:office:smarttags" w:element="PersonName">
        <w:smartTagPr>
          <w:attr w:name="ProductID" w:val="la Licitaci￳n"/>
        </w:smartTagPr>
        <w:r w:rsidRPr="0023545D">
          <w:rPr>
            <w:rFonts w:eastAsia="Calibri"/>
            <w:sz w:val="22"/>
            <w:szCs w:val="22"/>
          </w:rPr>
          <w:t>la Licitación</w:t>
        </w:r>
      </w:smartTag>
      <w:r w:rsidRPr="0023545D">
        <w:rPr>
          <w:rFonts w:eastAsia="Calibri"/>
          <w:sz w:val="22"/>
          <w:szCs w:val="22"/>
        </w:rPr>
        <w:t xml:space="preserve">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 w:rsidRPr="000351EB">
        <w:rPr>
          <w:rFonts w:eastAsia="SimSun"/>
          <w:b/>
          <w:sz w:val="22"/>
          <w:szCs w:val="22"/>
          <w:lang w:val="es-MX"/>
        </w:rPr>
        <w:t>DIEZ POR CIENTO 10%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 w:rsidR="00393EFC">
        <w:rPr>
          <w:sz w:val="22"/>
          <w:szCs w:val="22"/>
        </w:rPr>
        <w:t xml:space="preserve"> fiel cumplimiento del Contrato.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E05CE0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23545D" w:rsidRDefault="0023545D" w:rsidP="00E05CE0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393EFC" w:rsidRDefault="00393EFC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393EFC" w:rsidRDefault="00393EFC" w:rsidP="00E05CE0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23545D" w:rsidRPr="0023545D" w:rsidRDefault="0023545D" w:rsidP="00E05CE0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23545D" w:rsidRPr="0023545D" w:rsidRDefault="0023545D" w:rsidP="00E05CE0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0351EB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393EFC" w:rsidP="000351EB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="0023545D"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</w:t>
      </w:r>
      <w:r w:rsidR="000351EB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____________</w:t>
      </w:r>
      <w:r w:rsidR="0023545D"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="0023545D" w:rsidRPr="0023545D">
        <w:rPr>
          <w:rFonts w:ascii="Arial" w:hAnsi="Arial" w:cs="Arial"/>
          <w:sz w:val="22"/>
          <w:szCs w:val="22"/>
        </w:rPr>
        <w:t>___</w:t>
      </w:r>
      <w:r w:rsidR="000351EB">
        <w:rPr>
          <w:rFonts w:ascii="Arial" w:hAnsi="Arial" w:cs="Arial"/>
          <w:sz w:val="22"/>
          <w:szCs w:val="22"/>
        </w:rPr>
        <w:t>____</w:t>
      </w:r>
      <w:r w:rsidR="0023545D"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="0023545D"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</w:p>
    <w:p w:rsidR="0023545D" w:rsidRPr="0023545D" w:rsidRDefault="0023545D" w:rsidP="000351EB">
      <w:pPr>
        <w:spacing w:after="0" w:line="360" w:lineRule="auto"/>
        <w:jc w:val="both"/>
        <w:rPr>
          <w:rFonts w:eastAsia="Calibri"/>
          <w:color w:val="FF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23545D" w:rsidRPr="0023545D" w:rsidRDefault="0023545D" w:rsidP="00393EFC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0351EB" w:rsidRDefault="000351EB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B915B7" w:rsidRPr="00E05CE0" w:rsidRDefault="00B915B7" w:rsidP="00B915B7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E124CB" w:rsidRDefault="00E124CB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p w:rsidR="00E05CE0" w:rsidRPr="0023545D" w:rsidRDefault="00E05CE0" w:rsidP="0023545D">
      <w:pPr>
        <w:spacing w:after="0"/>
        <w:jc w:val="both"/>
        <w:rPr>
          <w:bCs/>
          <w:color w:val="FF0000"/>
          <w:sz w:val="22"/>
          <w:szCs w:val="22"/>
        </w:rPr>
      </w:pPr>
    </w:p>
    <w:sectPr w:rsidR="00E05CE0" w:rsidRPr="0023545D" w:rsidSect="00E05CE0">
      <w:headerReference w:type="default" r:id="rId13"/>
      <w:footerReference w:type="default" r:id="rId14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A52" w:rsidRDefault="00FF6A52" w:rsidP="001007E7">
      <w:pPr>
        <w:spacing w:after="0" w:line="240" w:lineRule="auto"/>
      </w:pPr>
      <w:r>
        <w:separator/>
      </w:r>
    </w:p>
  </w:endnote>
  <w:endnote w:type="continuationSeparator" w:id="0">
    <w:p w:rsidR="00FF6A52" w:rsidRDefault="00FF6A52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F06824">
    <w:pPr>
      <w:pStyle w:val="Piedepgina"/>
    </w:pPr>
    <w:r>
      <w:rPr>
        <w:rFonts w:ascii="Arial Narrow" w:hAnsi="Arial Narrow"/>
        <w:noProof/>
        <w:sz w:val="12"/>
        <w:lang w:val="es-AR" w:eastAsia="es-A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5080000</wp:posOffset>
          </wp:positionH>
          <wp:positionV relativeFrom="paragraph">
            <wp:posOffset>66675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04F58">
      <w:rPr>
        <w:rFonts w:ascii="Arial Narrow" w:hAnsi="Arial Narrow"/>
        <w:noProof/>
        <w:sz w:val="12"/>
        <w:lang w:val="es-AR" w:eastAsia="es-A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54.3pt;margin-top:-20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WfIsgIAALAFAAAOAAAAZHJzL2Uyb0RvYy54bWysVNuOmzAQfa/Uf7D8zgJZhwB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504F58">
      <w:rPr>
        <w:rFonts w:ascii="Arial Narrow" w:hAnsi="Arial Narrow"/>
        <w:noProof/>
        <w:sz w:val="12"/>
        <w:lang w:val="es-AR" w:eastAsia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05CE0"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E05CE0">
                            <w:rPr>
                              <w:sz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7.7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05CE0"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E05CE0">
                      <w:rPr>
                        <w:sz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A52" w:rsidRDefault="00FF6A52" w:rsidP="001007E7">
      <w:pPr>
        <w:spacing w:after="0" w:line="240" w:lineRule="auto"/>
      </w:pPr>
      <w:r>
        <w:separator/>
      </w:r>
    </w:p>
  </w:footnote>
  <w:footnote w:type="continuationSeparator" w:id="0">
    <w:p w:rsidR="00FF6A52" w:rsidRDefault="00FF6A52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504F58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E05CE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5F149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5F149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04F58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5F149D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504F58" w:rsidRPr="00504F5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89.65pt;margin-top:.25pt;width:96.5pt;height:32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kftA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" filled="f" stroked="f">
              <v:textbox>
                <w:txbxContent>
                  <w:p w:rsidR="00E05CE0" w:rsidRPr="0026335F" w:rsidRDefault="00E05CE0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5F149D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5F149D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504F58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5F149D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504F58" w:rsidRPr="00504F5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ocumentProtection w:formatting="1" w:enforcement="1" w:cryptProviderType="rsaFull" w:cryptAlgorithmClass="hash" w:cryptAlgorithmType="typeAny" w:cryptAlgorithmSid="4" w:cryptSpinCount="100000" w:hash="xNmcoE2hX1pTibrbH6rYZoOGFOc=" w:salt="la++SXandH+0CZXVYxD2d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EB"/>
    <w:rsid w:val="00034DD9"/>
    <w:rsid w:val="000351EB"/>
    <w:rsid w:val="00045479"/>
    <w:rsid w:val="000F058C"/>
    <w:rsid w:val="001007E7"/>
    <w:rsid w:val="001020C0"/>
    <w:rsid w:val="00115198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E1412"/>
    <w:rsid w:val="002E6B9A"/>
    <w:rsid w:val="00314023"/>
    <w:rsid w:val="00393EFC"/>
    <w:rsid w:val="0042490F"/>
    <w:rsid w:val="004564FE"/>
    <w:rsid w:val="00466B9C"/>
    <w:rsid w:val="004D45A8"/>
    <w:rsid w:val="00504F58"/>
    <w:rsid w:val="00521233"/>
    <w:rsid w:val="00535962"/>
    <w:rsid w:val="005F149D"/>
    <w:rsid w:val="006019E6"/>
    <w:rsid w:val="00611A07"/>
    <w:rsid w:val="0062592A"/>
    <w:rsid w:val="00626D0C"/>
    <w:rsid w:val="006506D0"/>
    <w:rsid w:val="00651E48"/>
    <w:rsid w:val="006644D9"/>
    <w:rsid w:val="006709BC"/>
    <w:rsid w:val="006D38F2"/>
    <w:rsid w:val="006F28AA"/>
    <w:rsid w:val="00721F4E"/>
    <w:rsid w:val="0072507B"/>
    <w:rsid w:val="00725091"/>
    <w:rsid w:val="00780880"/>
    <w:rsid w:val="007B4171"/>
    <w:rsid w:val="007B6F6F"/>
    <w:rsid w:val="00806C78"/>
    <w:rsid w:val="00807015"/>
    <w:rsid w:val="00850351"/>
    <w:rsid w:val="00862F3E"/>
    <w:rsid w:val="008A0C67"/>
    <w:rsid w:val="008B3AE5"/>
    <w:rsid w:val="00916008"/>
    <w:rsid w:val="009824D3"/>
    <w:rsid w:val="00A16099"/>
    <w:rsid w:val="00A35A04"/>
    <w:rsid w:val="00A53CA5"/>
    <w:rsid w:val="00A640BD"/>
    <w:rsid w:val="00A64533"/>
    <w:rsid w:val="00AD7919"/>
    <w:rsid w:val="00B227FF"/>
    <w:rsid w:val="00B62EEF"/>
    <w:rsid w:val="00B915B7"/>
    <w:rsid w:val="00B97B51"/>
    <w:rsid w:val="00BA0007"/>
    <w:rsid w:val="00BA10B3"/>
    <w:rsid w:val="00BA132B"/>
    <w:rsid w:val="00BC1D0C"/>
    <w:rsid w:val="00BC3380"/>
    <w:rsid w:val="00BC54C3"/>
    <w:rsid w:val="00BC61BD"/>
    <w:rsid w:val="00BD625A"/>
    <w:rsid w:val="00C013EE"/>
    <w:rsid w:val="00C078CB"/>
    <w:rsid w:val="00C130C2"/>
    <w:rsid w:val="00C22DBE"/>
    <w:rsid w:val="00C61065"/>
    <w:rsid w:val="00C66D08"/>
    <w:rsid w:val="00C705D7"/>
    <w:rsid w:val="00C93F35"/>
    <w:rsid w:val="00CA0E82"/>
    <w:rsid w:val="00CA4661"/>
    <w:rsid w:val="00CE67A3"/>
    <w:rsid w:val="00D24FA7"/>
    <w:rsid w:val="00D64696"/>
    <w:rsid w:val="00D90D49"/>
    <w:rsid w:val="00DC5D96"/>
    <w:rsid w:val="00DD4F3E"/>
    <w:rsid w:val="00E05CE0"/>
    <w:rsid w:val="00E124CB"/>
    <w:rsid w:val="00E13E55"/>
    <w:rsid w:val="00E61A36"/>
    <w:rsid w:val="00EA40CE"/>
    <w:rsid w:val="00EA7406"/>
    <w:rsid w:val="00EE1E7B"/>
    <w:rsid w:val="00F06824"/>
    <w:rsid w:val="00F225BF"/>
    <w:rsid w:val="00F53753"/>
    <w:rsid w:val="00F7167E"/>
    <w:rsid w:val="00F7443C"/>
    <w:rsid w:val="00F9504D"/>
    <w:rsid w:val="00FB250F"/>
    <w:rsid w:val="00FC2870"/>
    <w:rsid w:val="00FF6A52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8298C6D3-A3F3-4730-B87A-CE0A19AB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4%20-%20Presentacion%20de%20Ofe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8D5D01A2265147AE94E4E6CAEB6103" ma:contentTypeVersion="9" ma:contentTypeDescription="Create a new document." ma:contentTypeScope="" ma:versionID="3d488182b849f06d2e428d8798fdcc6e">
  <xsd:schema xmlns:xsd="http://www.w3.org/2001/XMLSchema" xmlns:xs="http://www.w3.org/2001/XMLSchema" xmlns:p="http://schemas.microsoft.com/office/2006/metadata/properties" xmlns:ns2="379857fb-3d8a-4ad9-811e-6ceaa3fb6692" targetNamespace="http://schemas.microsoft.com/office/2006/metadata/properties" ma:root="true" ma:fieldsID="98db9702975612d7cfe9b32124d34a71" ns2:_="">
    <xsd:import namespace="379857fb-3d8a-4ad9-811e-6ceaa3fb6692"/>
    <xsd:element name="properties">
      <xsd:complexType>
        <xsd:sequence>
          <xsd:element name="documentManagement">
            <xsd:complexType>
              <xsd:all>
                <xsd:element ref="ns2:N_x00fa_mero" minOccurs="0"/>
                <xsd:element ref="ns2:Fondo" minOccurs="0"/>
                <xsd:element ref="ns2:Programas" minOccurs="0"/>
                <xsd:element ref="ns2:Tipo_x0020_de_x0020_compra" minOccurs="0"/>
                <xsd:element ref="ns2:Metodo_x0020_de_x0020_adquisici_x00f3_n" minOccurs="0"/>
                <xsd:element ref="ns2:Identificacion_x0020_de_x0020_licitacion" minOccurs="0"/>
                <xsd:element ref="ns2:C_x00f3_digo_x0020_Licitaci_x00f3_n" minOccurs="0"/>
                <xsd:element ref="ns2:Estatus" minOccurs="0"/>
                <xsd:element ref="ns2:Comentari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857fb-3d8a-4ad9-811e-6ceaa3fb6692" elementFormDefault="qualified">
    <xsd:import namespace="http://schemas.microsoft.com/office/2006/documentManagement/types"/>
    <xsd:import namespace="http://schemas.microsoft.com/office/infopath/2007/PartnerControls"/>
    <xsd:element name="N_x00fa_mero" ma:index="1" nillable="true" ma:displayName="Número" ma:internalName="N_x00fa_mero">
      <xsd:simpleType>
        <xsd:restriction base="dms:Text">
          <xsd:maxLength value="255"/>
        </xsd:restriction>
      </xsd:simpleType>
    </xsd:element>
    <xsd:element name="Fondo" ma:index="3" nillable="true" ma:displayName="Fondo" ma:default="Fondo General" ma:format="Dropdown" ma:internalName="Fondo">
      <xsd:simpleType>
        <xsd:restriction base="dms:Choice">
          <xsd:enumeration value="Fondo General"/>
          <xsd:enumeration value="BID"/>
          <xsd:enumeration value="Banco Mundial"/>
        </xsd:restriction>
      </xsd:simpleType>
    </xsd:element>
    <xsd:element name="Programas" ma:index="4" nillable="true" ma:displayName="Programas" ma:format="Dropdown" ma:internalName="Programas">
      <xsd:simpleType>
        <xsd:restriction base="dms:Choice">
          <xsd:enumeration value="NA"/>
          <xsd:enumeration value="Basica"/>
          <xsd:enumeration value="Apoyo al plan decenal"/>
          <xsd:enumeration value="ATN"/>
          <xsd:enumeration value="Proyecto de educación inicial"/>
          <xsd:enumeration value="Proyecto desarrollo de la juventud"/>
        </xsd:restriction>
      </xsd:simpleType>
    </xsd:element>
    <xsd:element name="Tipo_x0020_de_x0020_compra" ma:index="5" nillable="true" ma:displayName="Tipo de compra" ma:default="Obras" ma:format="Dropdown" ma:internalName="Tipo_x0020_de_x0020_compra">
      <xsd:simpleType>
        <xsd:restriction base="dms:Choice">
          <xsd:enumeration value="Obras"/>
          <xsd:enumeration value="Bienes"/>
          <xsd:enumeration value="Servicios"/>
          <xsd:enumeration value="Consultorías"/>
        </xsd:restriction>
      </xsd:simpleType>
    </xsd:element>
    <xsd:element name="Metodo_x0020_de_x0020_adquisici_x00f3_n" ma:index="6" nillable="true" ma:displayName="Metodo de adquisición" ma:default="Licitación pública nacional" ma:format="Dropdown" ma:internalName="Metodo_x0020_de_x0020_adquisici_x00f3_n">
      <xsd:simpleType>
        <xsd:restriction base="dms:Choice">
          <xsd:enumeration value="Licitación pública nacional"/>
          <xsd:enumeration value="Licitación pública internacional"/>
          <xsd:enumeration value="Licitación pública restringida"/>
          <xsd:enumeration value="Compras menores"/>
          <xsd:enumeration value="Comparación de precios"/>
          <xsd:enumeration value="Contratación directa"/>
          <xsd:enumeration value="Sorteo"/>
          <xsd:enumeration value="Selección basada en calidad y costo"/>
          <xsd:enumeration value="Selección basada en calidad"/>
          <xsd:enumeration value="Selección de presupuesto fijo"/>
          <xsd:enumeration value="Selección de menor costo"/>
          <xsd:enumeration value="Selección basada en calificación del consultor"/>
          <xsd:enumeration value="Consultoría individual"/>
          <xsd:enumeration value="Procedimiento de Urgencia"/>
          <xsd:enumeration value="Procedimiento de Emergencia"/>
        </xsd:restriction>
      </xsd:simpleType>
    </xsd:element>
    <xsd:element name="Identificacion_x0020_de_x0020_licitacion" ma:index="13" nillable="true" ma:displayName="Identificacion de licitacion" ma:internalName="Identificacion_x0020_de_x0020_licitacion">
      <xsd:simpleType>
        <xsd:restriction base="dms:Text">
          <xsd:maxLength value="255"/>
        </xsd:restriction>
      </xsd:simpleType>
    </xsd:element>
    <xsd:element name="C_x00f3_digo_x0020_Licitaci_x00f3_n" ma:index="14" nillable="true" ma:displayName="Código/Referencia" ma:internalName="C_x00f3_digo_x0020_Licitaci_x00f3_n">
      <xsd:simpleType>
        <xsd:restriction base="dms:Text">
          <xsd:maxLength value="255"/>
        </xsd:restriction>
      </xsd:simpleType>
    </xsd:element>
    <xsd:element name="Estatus" ma:index="15" nillable="true" ma:displayName="Estatus" ma:format="Dropdown" ma:internalName="Estatus">
      <xsd:simpleType>
        <xsd:restriction base="dms:Choice">
          <xsd:enumeration value="Abierto"/>
          <xsd:enumeration value="Completados"/>
          <xsd:enumeration value="Desierta"/>
        </xsd:restriction>
      </xsd:simpleType>
    </xsd:element>
    <xsd:element name="Comentario" ma:index="16" nillable="true" ma:displayName="Comentario" ma:internalName="Comentari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_x00fa_mero xmlns="379857fb-3d8a-4ad9-811e-6ceaa3fb6692">SNCC.F.034- Presentación de Oferta</N_x00fa_mero>
    <Programas xmlns="379857fb-3d8a-4ad9-811e-6ceaa3fb6692">.</Programas>
    <Identificacion_x0020_de_x0020_licitacion xmlns="379857fb-3d8a-4ad9-811e-6ceaa3fb6692">SNCC.F.034- Presentación de Oferta</Identificacion_x0020_de_x0020_licitacion>
    <Fondo xmlns="379857fb-3d8a-4ad9-811e-6ceaa3fb6692">Fondo General</Fondo>
    <Tipo_x0020_de_x0020_compra xmlns="379857fb-3d8a-4ad9-811e-6ceaa3fb6692">Bienes</Tipo_x0020_de_x0020_compra>
    <Metodo_x0020_de_x0020_adquisici_x00f3_n xmlns="379857fb-3d8a-4ad9-811e-6ceaa3fb6692">Licitación pública nacional</Metodo_x0020_de_x0020_adquisici_x00f3_n>
    <C_x00f3_digo_x0020_Licitaci_x00f3_n xmlns="379857fb-3d8a-4ad9-811e-6ceaa3fb6692" xsi:nil="true"/>
    <Estatus xmlns="379857fb-3d8a-4ad9-811e-6ceaa3fb6692" xsi:nil="true"/>
    <Comentario xmlns="379857fb-3d8a-4ad9-811e-6ceaa3fb669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771DE-7FCF-4442-8458-0F21BE976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9857fb-3d8a-4ad9-811e-6ceaa3fb66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DB3FA-4977-4924-8AAD-6215D30B21C3}">
  <ds:schemaRefs>
    <ds:schemaRef ds:uri="http://schemas.microsoft.com/office/2006/metadata/properties"/>
    <ds:schemaRef ds:uri="http://schemas.microsoft.com/office/infopath/2007/PartnerControls"/>
    <ds:schemaRef ds:uri="379857fb-3d8a-4ad9-811e-6ceaa3fb6692"/>
  </ds:schemaRefs>
</ds:datastoreItem>
</file>

<file path=customXml/itemProps3.xml><?xml version="1.0" encoding="utf-8"?>
<ds:datastoreItem xmlns:ds="http://schemas.openxmlformats.org/officeDocument/2006/customXml" ds:itemID="{BE6BDC9A-020E-4D96-8F7F-AE8208963A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CF7716-5C3B-4135-B916-CACF62D4D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SNAP.F.0014 - Presentacion de Oferta</Template>
  <TotalTime>0</TotalTime>
  <Pages>2</Pages>
  <Words>425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SNCC.F.034- Presentación de Oferta</vt:lpstr>
      <vt:lpstr/>
    </vt:vector>
  </TitlesOfParts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SNCC.F.034- Presentación de Oferta</dc:title>
  <dc:subject/>
  <dc:creator>yvolquez</dc:creator>
  <cp:keywords/>
  <dc:description/>
  <cp:lastModifiedBy>User</cp:lastModifiedBy>
  <cp:revision>2</cp:revision>
  <cp:lastPrinted>2011-03-04T18:33:00Z</cp:lastPrinted>
  <dcterms:created xsi:type="dcterms:W3CDTF">2021-08-25T16:30:00Z</dcterms:created>
  <dcterms:modified xsi:type="dcterms:W3CDTF">2021-08-25T16:30:00Z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0x010100058D5D01A2265147AE94E4E6CAEB6103</vt:lpwstr>
  </property>
</Properties>
</file>